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51c68e2fb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c2c76c1ea46d4"/>
      <w:footerReference xmlns:r="http://schemas.openxmlformats.org/officeDocument/2006/relationships" w:type="default" r:id="Rf59ff84290ba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c2c76c1ea46d4" /><Relationship Type="http://schemas.openxmlformats.org/officeDocument/2006/relationships/footer" Target="/word/footer1.xml" Id="Rf59ff84290ba45dd" /></Relationships>
</file>