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ff933521e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e36dc49f347a4a2c"/>
      <w:footerReference xmlns:r="http://schemas.openxmlformats.org/officeDocument/2006/relationships" w:type="default" r:id="Rbcc02be60212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dc49f347a4a2c" /><Relationship Type="http://schemas.openxmlformats.org/officeDocument/2006/relationships/footer" Target="/word/footer1.xml" Id="Rbcc02be602124ec9" /></Relationships>
</file>