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25dd9ed32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a8767b9b68c848a0"/>
      <w:footerReference xmlns:r="http://schemas.openxmlformats.org/officeDocument/2006/relationships" w:type="default" r:id="R2930c23f1619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67b9b68c848a0" /><Relationship Type="http://schemas.openxmlformats.org/officeDocument/2006/relationships/footer" Target="/word/footer1.xml" Id="R2930c23f16194ba4" /></Relationships>
</file>