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aff816fd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f5d6356727bd449d"/>
      <w:footerReference xmlns:r="http://schemas.openxmlformats.org/officeDocument/2006/relationships" w:type="default" r:id="Rad179d23158b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356727bd449d" /><Relationship Type="http://schemas.openxmlformats.org/officeDocument/2006/relationships/footer" Target="/word/footer1.xml" Id="Rad179d23158b4df7" /></Relationships>
</file>