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c347a04a5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fc7f85e3948b2"/>
      <w:footerReference xmlns:r="http://schemas.openxmlformats.org/officeDocument/2006/relationships" w:type="default" r:id="R06f1b1980c05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fc7f85e3948b2" /><Relationship Type="http://schemas.openxmlformats.org/officeDocument/2006/relationships/footer" Target="/word/footer1.xml" Id="R06f1b1980c05447a" /></Relationships>
</file>