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e965eade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6e8c2a358b654939"/>
      <w:footerReference xmlns:r="http://schemas.openxmlformats.org/officeDocument/2006/relationships" w:type="default" r:id="R69c61ed903e8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c2a358b654939" /><Relationship Type="http://schemas.openxmlformats.org/officeDocument/2006/relationships/footer" Target="/word/footer1.xml" Id="R69c61ed903e840da" /></Relationships>
</file>