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0af8822ae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de1dfc27644bc"/>
      <w:footerReference xmlns:r="http://schemas.openxmlformats.org/officeDocument/2006/relationships" w:type="default" r:id="R48cd7c5ab18c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de1dfc27644bc" /><Relationship Type="http://schemas.openxmlformats.org/officeDocument/2006/relationships/footer" Target="/word/footer1.xml" Id="R48cd7c5ab18c4e7b" /></Relationships>
</file>