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80c8e7201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WILLIKSEN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WILLIKSEN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6c43741c84edb"/>
      <w:footerReference xmlns:r="http://schemas.openxmlformats.org/officeDocument/2006/relationships" w:type="default" r:id="Rc27f8c2d9a34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6c43741c84edb" /><Relationship Type="http://schemas.openxmlformats.org/officeDocument/2006/relationships/footer" Target="/word/footer1.xml" Id="Rc27f8c2d9a344d25" /></Relationships>
</file>