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02e22bc6f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4a17d4821351408f"/>
      <w:footerReference xmlns:r="http://schemas.openxmlformats.org/officeDocument/2006/relationships" w:type="default" r:id="R78e7c6bd47a5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7d4821351408f" /><Relationship Type="http://schemas.openxmlformats.org/officeDocument/2006/relationships/footer" Target="/word/footer1.xml" Id="R78e7c6bd47a54bc2" /></Relationships>
</file>