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3db2aaa22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JANNICKE 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JANNICKE 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9053496044eec"/>
      <w:footerReference xmlns:r="http://schemas.openxmlformats.org/officeDocument/2006/relationships" w:type="default" r:id="R61100bd0de44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JANNICKE OSE HOLDING AS   ·   Org.nr 930 621 188   ·   Gåseidmarka 40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JANNICKE 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9053496044eec" /><Relationship Type="http://schemas.openxmlformats.org/officeDocument/2006/relationships/footer" Target="/word/footer1.xml" Id="R61100bd0de444a34" /></Relationships>
</file>