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48566fd7848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RT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RT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a60d83cf83401b"/>
      <w:footerReference xmlns:r="http://schemas.openxmlformats.org/officeDocument/2006/relationships" w:type="default" r:id="R88c4da04cb57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 KAPITAL AS   ·   Org.nr 932 736 713   ·   Thor Olsens gate 6A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60d83cf83401b" /><Relationship Type="http://schemas.openxmlformats.org/officeDocument/2006/relationships/footer" Target="/word/footer1.xml" Id="R88c4da04cb5745b6" /></Relationships>
</file>