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138ad5b01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85f3b4ac3dcf4770"/>
      <w:footerReference xmlns:r="http://schemas.openxmlformats.org/officeDocument/2006/relationships" w:type="default" r:id="R40a2d0119792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3b4ac3dcf4770" /><Relationship Type="http://schemas.openxmlformats.org/officeDocument/2006/relationships/footer" Target="/word/footer1.xml" Id="R40a2d01197924d75" /></Relationships>
</file>