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ef5b364b9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4d25be9bdad44a72"/>
      <w:footerReference xmlns:r="http://schemas.openxmlformats.org/officeDocument/2006/relationships" w:type="default" r:id="R5e5a576eb1cc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5be9bdad44a72" /><Relationship Type="http://schemas.openxmlformats.org/officeDocument/2006/relationships/footer" Target="/word/footer1.xml" Id="R5e5a576eb1cc457d" /></Relationships>
</file>