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537308e5248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BIRKENES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BIRKENES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476f5d7354634"/>
      <w:footerReference xmlns:r="http://schemas.openxmlformats.org/officeDocument/2006/relationships" w:type="default" r:id="R4f00bf587ce7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BIRKENES KOMMUNE   ·   Org.nr 964 965 870   ·   KOMMUNEHUSET   ·   4760 BIRKELAND   ·   Tlf. 37 28 15 00   ·   postmottak@birkenes.kommune.no   ·   www.birkenes.kommune.no/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476f5d7354634" /><Relationship Type="http://schemas.openxmlformats.org/officeDocument/2006/relationships/footer" Target="/word/footer1.xml" Id="R4f00bf587ce74632" /></Relationships>
</file>