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72aafed38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e2a03656a824412c"/>
      <w:footerReference xmlns:r="http://schemas.openxmlformats.org/officeDocument/2006/relationships" w:type="default" r:id="R88cae180dfa9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03656a824412c" /><Relationship Type="http://schemas.openxmlformats.org/officeDocument/2006/relationships/footer" Target="/word/footer1.xml" Id="R88cae180dfa94710" /></Relationships>
</file>