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66f7f856b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WICAN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WICAN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9e1f05e50c47ef"/>
      <w:footerReference xmlns:r="http://schemas.openxmlformats.org/officeDocument/2006/relationships" w:type="default" r:id="R30a27d8e9fd5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WICAN HOLDING AS   ·   Org.nr 987 089 709   ·   Gamle Beddingvei 21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WICAN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e1f05e50c47ef" /><Relationship Type="http://schemas.openxmlformats.org/officeDocument/2006/relationships/footer" Target="/word/footer1.xml" Id="R30a27d8e9fd545aa" /></Relationships>
</file>