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d335bde6c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AROMA 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AROMA 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74b9c39e04eb1"/>
      <w:footerReference xmlns:r="http://schemas.openxmlformats.org/officeDocument/2006/relationships" w:type="default" r:id="Rc0702f261183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74b9c39e04eb1" /><Relationship Type="http://schemas.openxmlformats.org/officeDocument/2006/relationships/footer" Target="/word/footer1.xml" Id="Rc0702f2611834373" /></Relationships>
</file>