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35ca15a0b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MALDE REVISJON &amp; RÅDGIVNING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MALDE REVISJON &amp; RÅDGIVNING ANS</w:t>
      </w:r>
    </w:p>
    <w:sectPr>
      <w:headerReference xmlns:r="http://schemas.openxmlformats.org/officeDocument/2006/relationships" w:type="default" r:id="R8f657cd7487441e5"/>
      <w:footerReference xmlns:r="http://schemas.openxmlformats.org/officeDocument/2006/relationships" w:type="default" r:id="Rde943d5f4dc0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57cd7487441e5" /><Relationship Type="http://schemas.openxmlformats.org/officeDocument/2006/relationships/footer" Target="/word/footer1.xml" Id="Rde943d5f4dc0450d" /></Relationships>
</file>