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0dfe1c775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bf63042cb36446c6"/>
      <w:footerReference xmlns:r="http://schemas.openxmlformats.org/officeDocument/2006/relationships" w:type="default" r:id="R4560fbe81f0f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3042cb36446c6" /><Relationship Type="http://schemas.openxmlformats.org/officeDocument/2006/relationships/footer" Target="/word/footer1.xml" Id="R4560fbe81f0f45c4" /></Relationships>
</file>