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94f60b43a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dde5382c28a447e1"/>
      <w:footerReference xmlns:r="http://schemas.openxmlformats.org/officeDocument/2006/relationships" w:type="default" r:id="R64733bed56cc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5382c28a447e1" /><Relationship Type="http://schemas.openxmlformats.org/officeDocument/2006/relationships/footer" Target="/word/footer1.xml" Id="R64733bed56cc4991" /></Relationships>
</file>